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МУНИЦИПАЛЬНОЕ ОБРАЗОВАНИЕ</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«ЛЕНСКИЙ МУНИЦИПАЛЬНЫЙ РАЙОН»</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 </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СОБРАНИЕ ДЕПУТАТОВ</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РЕШЕНИЕ</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xml:space="preserve">от 18 июня 2008 года         № 232 - </w:t>
      </w:r>
      <w:proofErr w:type="spellStart"/>
      <w:r w:rsidRPr="00FF7A85">
        <w:rPr>
          <w:rFonts w:ascii="Times New Roman" w:eastAsia="Times New Roman" w:hAnsi="Times New Roman" w:cs="Times New Roman"/>
          <w:color w:val="000000"/>
          <w:sz w:val="28"/>
          <w:szCs w:val="28"/>
          <w:lang w:eastAsia="ru-RU"/>
        </w:rPr>
        <w:t>н</w:t>
      </w:r>
      <w:proofErr w:type="spellEnd"/>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Об утверждении Положения</w:t>
      </w:r>
    </w:p>
    <w:p w:rsidR="00FF7A85" w:rsidRPr="00FF7A85" w:rsidRDefault="00FF7A85" w:rsidP="00FF7A85">
      <w:pPr>
        <w:spacing w:after="0" w:line="240" w:lineRule="auto"/>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«О порядке назначения и проведения</w:t>
      </w:r>
    </w:p>
    <w:p w:rsidR="00FF7A85" w:rsidRPr="00FF7A85" w:rsidRDefault="00FF7A85" w:rsidP="00FF7A85">
      <w:pPr>
        <w:spacing w:after="0" w:line="240" w:lineRule="auto"/>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опроса граждан в МО «Ленский район»</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Руководствуясь ст. 31 Федерального закона от 06.10.2003 №131-ФЗ «Об общих принципах организации местного самоуправления в Российской Федерации», ст. 6,10,12,16 Устава МО «Ленский район» Собрание депутатов МО «Ленский район» решило:</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Утвердить Положение «О порядке назначения и проведения опроса граждан в МО «Ленский район» (прилагается).</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Опубликовать настоящее Решение в газете «Маяк».</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Глава МО «Ленский муниципальный район»                                В.Л. Маслов</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Default="00FF7A85" w:rsidP="00FF7A85">
      <w:pPr>
        <w:spacing w:after="0" w:line="240" w:lineRule="auto"/>
        <w:ind w:firstLine="540"/>
        <w:jc w:val="right"/>
        <w:rPr>
          <w:rFonts w:ascii="Times New Roman" w:eastAsia="Times New Roman" w:hAnsi="Times New Roman" w:cs="Times New Roman"/>
          <w:color w:val="000000"/>
          <w:sz w:val="28"/>
          <w:szCs w:val="28"/>
          <w:lang w:eastAsia="ru-RU"/>
        </w:rPr>
      </w:pP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lastRenderedPageBreak/>
        <w:t>Утверждено</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Решением Собрания</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депутатов МО «</w:t>
      </w:r>
      <w:proofErr w:type="gramStart"/>
      <w:r w:rsidRPr="00FF7A85">
        <w:rPr>
          <w:rFonts w:ascii="Times New Roman" w:eastAsia="Times New Roman" w:hAnsi="Times New Roman" w:cs="Times New Roman"/>
          <w:color w:val="000000"/>
          <w:sz w:val="28"/>
          <w:szCs w:val="28"/>
          <w:lang w:eastAsia="ru-RU"/>
        </w:rPr>
        <w:t>Ленский</w:t>
      </w:r>
      <w:proofErr w:type="gramEnd"/>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муниципальный район»</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от 18 июня 2008 года №232-н</w:t>
      </w:r>
    </w:p>
    <w:p w:rsidR="00FF7A85" w:rsidRPr="00FF7A85" w:rsidRDefault="00FF7A85" w:rsidP="00FF7A85">
      <w:pPr>
        <w:spacing w:after="0" w:line="240" w:lineRule="auto"/>
        <w:ind w:firstLine="540"/>
        <w:jc w:val="right"/>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По</w:t>
      </w:r>
      <w:bookmarkStart w:id="0" w:name="pr1"/>
      <w:bookmarkEnd w:id="0"/>
      <w:r w:rsidRPr="00FF7A85">
        <w:rPr>
          <w:rFonts w:ascii="Times New Roman" w:eastAsia="Times New Roman" w:hAnsi="Times New Roman" w:cs="Times New Roman"/>
          <w:b/>
          <w:bCs/>
          <w:color w:val="000000"/>
          <w:sz w:val="28"/>
          <w:szCs w:val="28"/>
          <w:lang w:eastAsia="ru-RU"/>
        </w:rPr>
        <w:t>ложение</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о порядке назначения и проведения опроса граждан</w:t>
      </w:r>
    </w:p>
    <w:p w:rsidR="00FF7A85" w:rsidRPr="00FF7A85" w:rsidRDefault="00FF7A85" w:rsidP="00FF7A85">
      <w:pPr>
        <w:spacing w:after="0" w:line="240" w:lineRule="auto"/>
        <w:ind w:firstLine="540"/>
        <w:jc w:val="center"/>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в МО «Ленский район»</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Настоящее Положение в соответствии с Федеральным законом от 6.10.2003 №131-ФЗ «Об общих принципах организации местного самоуправления в Российской Федерации», Уставом Муниципального образования «Ленский район» определяет порядок подготовки, проведения, установления и рассмотрения результатов опроса граждан в Муниципальном образовании «Ленский район», как одну из форм непосредственного участия населения в осуществлении местного самоуправления.</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1. Опрос граждан</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Под опросом граждан (далее по тексту – опрос) в настоящем Положении понимается выявление мнения населения МО «Ленский район» и его учета при принятии решений Собранием депутатов МО «Ленский район» (далее по тексту – Собрание депутатов) и Главой МО «Ленский район» (далее по тексту - Глава МО), а также органами государственной власти Архангельской области.</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Результаты опроса граждан носят рекомендательный характер для Собрания депутатов, Главы МО, органов государственной власти Архангельской области по вопросам изменения целевого назначения земель МО «Ленский район» для объектов регионального или межрегионального значения.</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2. Право граждан на участие в опросе</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В опросе имеют право участвовать обладающие избирательным правом жители МО «Ленский район», проживающие в границах территории, на которой проводится опрос.</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3. Принципы проведения опроса и участия граждан в опросе</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Жители МО «Ленский район» участвуют в опросе на равных условиях. Посредством формы прямого волеизъявления каждый участник опроса обладает одним голосом и непосредственно участвует в опросе.</w:t>
      </w:r>
    </w:p>
    <w:p w:rsidR="00FF7A85" w:rsidRPr="00FF7A85" w:rsidRDefault="00FF7A85" w:rsidP="00FF7A85">
      <w:pPr>
        <w:spacing w:after="120" w:line="240" w:lineRule="auto"/>
        <w:ind w:left="283"/>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2.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места проживания, отношения к религии, убеждений, принадлежности к общественным объединениям запрещаются.</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lastRenderedPageBreak/>
        <w:t>3. Участие в опросе граждан является свободным и добровольным.</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4. Подготовка, проведение и установление результатов опроса осуществляется на основе принципов законности, открытости и гласности.</w:t>
      </w:r>
      <w:r w:rsidRPr="00FF7A85">
        <w:rPr>
          <w:rFonts w:ascii="Times New Roman" w:eastAsia="Times New Roman" w:hAnsi="Times New Roman" w:cs="Times New Roman"/>
          <w:color w:val="FF0000"/>
          <w:sz w:val="28"/>
          <w:szCs w:val="28"/>
          <w:lang w:eastAsia="ru-RU"/>
        </w:rPr>
        <w:t> </w:t>
      </w:r>
      <w:r w:rsidRPr="00FF7A85">
        <w:rPr>
          <w:rFonts w:ascii="Times New Roman" w:eastAsia="Times New Roman" w:hAnsi="Times New Roman" w:cs="Times New Roman"/>
          <w:color w:val="000000"/>
          <w:sz w:val="28"/>
          <w:szCs w:val="28"/>
          <w:lang w:eastAsia="ru-RU"/>
        </w:rPr>
        <w:t>В ходе подготовки к проведению опроса никто не может быть принужден к выражению своих мнений и убеждений или отказу от выражения своих мнений и убеждений.</w:t>
      </w:r>
    </w:p>
    <w:p w:rsidR="00FF7A85" w:rsidRPr="00FF7A85" w:rsidRDefault="00FF7A85" w:rsidP="00FF7A85">
      <w:pPr>
        <w:spacing w:after="120" w:line="240" w:lineRule="auto"/>
        <w:ind w:left="283"/>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5. Заинтересованным сторонам должно быть предоставлено равное право на изложение своих взглядов по вопросу (вопросам), предлагаемому (предлагаемым) при проведении опроса.</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 </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4. Территория проведения опроса</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Опрос граждан может проводиться одновременно на всей территории МО «Ленский район», или на части его территории (в  многоквартирном жилом доме, на территории группы жилых домов, жилого микрорайона, квартала, улицы, населённого пункта, на иной территории проживания граждан).</w:t>
      </w:r>
    </w:p>
    <w:p w:rsidR="00FF7A85" w:rsidRPr="00FF7A85" w:rsidRDefault="00FF7A85" w:rsidP="00FF7A85">
      <w:pPr>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5. Вопросы, выносимые на опрос</w:t>
      </w:r>
    </w:p>
    <w:p w:rsidR="00FF7A85" w:rsidRPr="00FF7A85" w:rsidRDefault="00FF7A85" w:rsidP="00FF7A85">
      <w:pPr>
        <w:shd w:val="clear" w:color="auto" w:fill="FFFFFF"/>
        <w:spacing w:after="0" w:line="240" w:lineRule="auto"/>
        <w:ind w:left="10" w:firstLine="61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xml:space="preserve">1. </w:t>
      </w:r>
      <w:proofErr w:type="gramStart"/>
      <w:r w:rsidRPr="00FF7A85">
        <w:rPr>
          <w:rFonts w:ascii="Times New Roman" w:eastAsia="Times New Roman" w:hAnsi="Times New Roman" w:cs="Times New Roman"/>
          <w:color w:val="000000"/>
          <w:sz w:val="28"/>
          <w:szCs w:val="28"/>
          <w:lang w:eastAsia="ru-RU"/>
        </w:rPr>
        <w:t>На опрос могут быть вынесены вопросы, непосредственно затрагивающие  интересы жителей МО «Ленский район» по месту их проживания и отнесенные законодательством Российской Федерации, Уставом МО «Ленский район» к вопросам местного значения, а  также  вопросы  об изменении целевого назначения земель МО «Ленский район» для объектов регионального и межрегионального значения.</w:t>
      </w:r>
      <w:proofErr w:type="gramEnd"/>
    </w:p>
    <w:p w:rsidR="00FF7A85" w:rsidRPr="00FF7A85" w:rsidRDefault="00FF7A85" w:rsidP="00FF7A85">
      <w:pPr>
        <w:shd w:val="clear" w:color="auto" w:fill="FFFFFF"/>
        <w:spacing w:after="0" w:line="240" w:lineRule="auto"/>
        <w:ind w:firstLine="571"/>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Содержание вопроса (вопросов), выносимого (выносимых) на опрос, не должно противоречить законодательству Российской Федерации и Архангельской области, Уставу МО «Ленский район» и муниципальным правовым актам МО «Ленский район».</w:t>
      </w:r>
    </w:p>
    <w:p w:rsidR="00FF7A85" w:rsidRPr="00FF7A85" w:rsidRDefault="00FF7A85" w:rsidP="00FF7A85">
      <w:pPr>
        <w:shd w:val="clear" w:color="auto" w:fill="FFFFFF"/>
        <w:spacing w:after="0" w:line="240" w:lineRule="auto"/>
        <w:ind w:left="5" w:firstLine="562"/>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Вопрос, выносимый на опрос, должен быть сформулирован таким образом, чтобы исключить его множественное толкование, то есть ответ на вопрос должен предполагать однозначный ответ</w:t>
      </w:r>
      <w:r w:rsidRPr="00FF7A85">
        <w:rPr>
          <w:rFonts w:ascii="Times New Roman" w:eastAsia="Times New Roman" w:hAnsi="Times New Roman" w:cs="Times New Roman"/>
          <w:color w:val="FF0000"/>
          <w:sz w:val="28"/>
          <w:szCs w:val="28"/>
          <w:lang w:eastAsia="ru-RU"/>
        </w:rPr>
        <w:t>.</w:t>
      </w:r>
    </w:p>
    <w:p w:rsidR="00FF7A85" w:rsidRPr="00FF7A85" w:rsidRDefault="00FF7A85" w:rsidP="00FF7A85">
      <w:pPr>
        <w:shd w:val="clear" w:color="auto" w:fill="FFFFFF"/>
        <w:spacing w:after="0" w:line="240" w:lineRule="auto"/>
        <w:ind w:left="5" w:firstLine="562"/>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6. Форма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Опрос проводится путем поименного голосования в опросных листах по месту жительства участников опроса в течение одного или нескольких дней (но не более 14 дней).</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7. Финансовое обеспечение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Финансирование мероприятий, связанных с подготовкой и проведением опроса, осуществляется:</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 за счет средств бюджета МО «Ленский район» при проведении опроса по инициативе Собрания депутатов или Главы МО;</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lastRenderedPageBreak/>
        <w:t>б) за счет средств бюджета Архангельской области - при  проведении опроса по инициативе органов государственной власти Архангельской области.</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Статьи 8. Инициатива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1.Опрос по вопросам местного значения проводится по инициативе Собрания депутатов или Главы МО.</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2.Опрос по вопросам изменения целевого назначения земель МО «Ленский район» для объектов регионального и межрегионального значения проводится  по инициативе - органов государственной власти Архангельской области.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Инициатива о проведении опроса оформляется в виде проекта решения Собрания депутатов. Инициатор вносит в Собрание депутатов проект решения о назначении опроса для рассмотрения его на заседании.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9. Назначение опроса</w:t>
      </w:r>
    </w:p>
    <w:p w:rsidR="00FF7A85" w:rsidRPr="00FF7A85" w:rsidRDefault="00FF7A85" w:rsidP="00FF7A8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Решение  о   назначении  опроса  принимается   Собранием депутатов и оформляется ненормативным правовым актом в порядке, предусмотренном Регламентом Собрания депутатов.</w:t>
      </w:r>
    </w:p>
    <w:p w:rsidR="00FF7A85" w:rsidRPr="00FF7A85" w:rsidRDefault="00FF7A85" w:rsidP="00FF7A85">
      <w:pPr>
        <w:shd w:val="clear" w:color="auto" w:fill="FFFFFF"/>
        <w:spacing w:after="0" w:line="240" w:lineRule="auto"/>
        <w:ind w:left="720" w:hanging="153"/>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w:t>
      </w:r>
      <w:r w:rsidRPr="00FF7A85">
        <w:rPr>
          <w:rFonts w:ascii="Times New Roman" w:eastAsia="Times New Roman" w:hAnsi="Times New Roman" w:cs="Times New Roman"/>
          <w:color w:val="000000"/>
          <w:sz w:val="14"/>
          <w:szCs w:val="14"/>
          <w:lang w:eastAsia="ru-RU"/>
        </w:rPr>
        <w:t>                     </w:t>
      </w:r>
      <w:r w:rsidRPr="00FF7A85">
        <w:rPr>
          <w:rFonts w:ascii="Times New Roman" w:eastAsia="Times New Roman" w:hAnsi="Times New Roman" w:cs="Times New Roman"/>
          <w:color w:val="000000"/>
          <w:sz w:val="28"/>
          <w:szCs w:val="28"/>
          <w:lang w:eastAsia="ru-RU"/>
        </w:rPr>
        <w:t>В решении Собрания депутатов о назначении опроса граждан устанавливаются:</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 инициатор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б) дата и сроки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xml:space="preserve">в) территория опроса (если опрос проводится </w:t>
      </w:r>
      <w:proofErr w:type="gramStart"/>
      <w:r w:rsidRPr="00FF7A85">
        <w:rPr>
          <w:rFonts w:ascii="Times New Roman" w:eastAsia="Times New Roman" w:hAnsi="Times New Roman" w:cs="Times New Roman"/>
          <w:color w:val="000000"/>
          <w:sz w:val="28"/>
          <w:szCs w:val="28"/>
          <w:lang w:eastAsia="ru-RU"/>
        </w:rPr>
        <w:t>на части территории</w:t>
      </w:r>
      <w:proofErr w:type="gramEnd"/>
      <w:r w:rsidRPr="00FF7A85">
        <w:rPr>
          <w:rFonts w:ascii="Times New Roman" w:eastAsia="Times New Roman" w:hAnsi="Times New Roman" w:cs="Times New Roman"/>
          <w:color w:val="000000"/>
          <w:sz w:val="28"/>
          <w:szCs w:val="28"/>
          <w:lang w:eastAsia="ru-RU"/>
        </w:rPr>
        <w:t xml:space="preserve"> МО «Ленский район», обязательно указываются наименования населённого пункта, микрорайона, иной территории проживания граждан, улиц, номера домов);</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г) список населенных пунктов,  улиц, домов с указанием дней и времени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proofErr w:type="spellStart"/>
      <w:proofErr w:type="gramStart"/>
      <w:r w:rsidRPr="00FF7A85">
        <w:rPr>
          <w:rFonts w:ascii="Times New Roman" w:eastAsia="Times New Roman" w:hAnsi="Times New Roman" w:cs="Times New Roman"/>
          <w:color w:val="000000"/>
          <w:sz w:val="28"/>
          <w:szCs w:val="28"/>
          <w:lang w:eastAsia="ru-RU"/>
        </w:rPr>
        <w:t>д</w:t>
      </w:r>
      <w:proofErr w:type="spellEnd"/>
      <w:r w:rsidRPr="00FF7A85">
        <w:rPr>
          <w:rFonts w:ascii="Times New Roman" w:eastAsia="Times New Roman" w:hAnsi="Times New Roman" w:cs="Times New Roman"/>
          <w:color w:val="000000"/>
          <w:sz w:val="28"/>
          <w:szCs w:val="28"/>
          <w:lang w:eastAsia="ru-RU"/>
        </w:rPr>
        <w:t>) формулировка вопроса (вопросов), выносимого (выносимых) на опрос;</w:t>
      </w:r>
      <w:proofErr w:type="gramEnd"/>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е) методика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ё) форма опросного листа;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ж) минимальная   численность   жителей   МО «Ленский район» участвующих в опросе;</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proofErr w:type="spellStart"/>
      <w:r w:rsidRPr="00FF7A85">
        <w:rPr>
          <w:rFonts w:ascii="Times New Roman" w:eastAsia="Times New Roman" w:hAnsi="Times New Roman" w:cs="Times New Roman"/>
          <w:color w:val="000000"/>
          <w:sz w:val="28"/>
          <w:szCs w:val="28"/>
          <w:lang w:eastAsia="ru-RU"/>
        </w:rPr>
        <w:t>з</w:t>
      </w:r>
      <w:proofErr w:type="spellEnd"/>
      <w:r w:rsidRPr="00FF7A85">
        <w:rPr>
          <w:rFonts w:ascii="Times New Roman" w:eastAsia="Times New Roman" w:hAnsi="Times New Roman" w:cs="Times New Roman"/>
          <w:color w:val="000000"/>
          <w:sz w:val="28"/>
          <w:szCs w:val="28"/>
          <w:lang w:eastAsia="ru-RU"/>
        </w:rPr>
        <w:t>) численный и персональный состав комиссии по проведению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и) председатель комиссии по проведению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к) адрес местонахождения комиссии по проведению опроса.</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Собрание депутатов также может принять решение о порядке финансирования подготовки и проведения опроса.</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3. Решение о назначении опроса подлежит обязательному опубликованию в газете «Маяк» не менее чем за 10 дней до начала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jc w:val="center"/>
        <w:outlineLvl w:val="1"/>
        <w:rPr>
          <w:rFonts w:ascii="Times New Roman" w:eastAsia="Times New Roman" w:hAnsi="Times New Roman" w:cs="Times New Roman"/>
          <w:color w:val="000000"/>
          <w:sz w:val="28"/>
          <w:szCs w:val="28"/>
          <w:lang w:eastAsia="ru-RU"/>
        </w:rPr>
      </w:pPr>
      <w:r w:rsidRPr="00FF7A85">
        <w:rPr>
          <w:rFonts w:ascii="Times New Roman" w:eastAsia="Times New Roman" w:hAnsi="Times New Roman" w:cs="Times New Roman"/>
          <w:color w:val="000000"/>
          <w:sz w:val="28"/>
          <w:szCs w:val="28"/>
          <w:lang w:eastAsia="ru-RU"/>
        </w:rPr>
        <w:t>Статья 10. Комиссия по проведению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lastRenderedPageBreak/>
        <w:t>1.Подготовку и проведение опроса осуществляет комиссия по проведению опроса (далее по тексту - Комиссия).</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Комиссия   назначается  Собранием депутатов на основе предложений    инициаторов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Численный   состав   Комиссии   устанавливается   в   зависимости   от территории проведения опроса.</w:t>
      </w:r>
      <w:r w:rsidRPr="00FF7A85">
        <w:rPr>
          <w:rFonts w:ascii="Times New Roman" w:eastAsia="Times New Roman" w:hAnsi="Times New Roman" w:cs="Times New Roman"/>
          <w:b/>
          <w:bCs/>
          <w:color w:val="000000"/>
          <w:sz w:val="28"/>
          <w:szCs w:val="28"/>
          <w:lang w:eastAsia="ru-RU"/>
        </w:rPr>
        <w:t> </w:t>
      </w:r>
      <w:r w:rsidRPr="00FF7A85">
        <w:rPr>
          <w:rFonts w:ascii="Times New Roman" w:eastAsia="Times New Roman" w:hAnsi="Times New Roman" w:cs="Times New Roman"/>
          <w:color w:val="000000"/>
          <w:sz w:val="28"/>
          <w:szCs w:val="28"/>
          <w:lang w:eastAsia="ru-RU"/>
        </w:rPr>
        <w:t>Комиссия состоит не менее чем из 3-х человек.</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4. В состав Комиссии могут включаться представители от Собрания депутатов, Администрации МО «Ленский район», органов государственной власти Архангельской области (при проведении опроса граждан по инициативе органов государственной власти Архангельской области), а так же жителей территории, на которой проводится вопрос.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5. Деятельность Комиссии осуществляется на основе принципа коллегиальности.</w:t>
      </w:r>
      <w:r w:rsidRPr="00FF7A85">
        <w:rPr>
          <w:rFonts w:ascii="Times New Roman" w:eastAsia="Times New Roman" w:hAnsi="Times New Roman" w:cs="Times New Roman"/>
          <w:color w:val="000000"/>
          <w:sz w:val="28"/>
          <w:szCs w:val="28"/>
          <w:lang w:eastAsia="ru-RU"/>
        </w:rPr>
        <w:br/>
        <w:t>Заседание Комиссии считается правомочным, если в нем приняло участие не менее половины от установленного числа членов комиссии.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6</w:t>
      </w:r>
      <w:r w:rsidRPr="00FF7A85">
        <w:rPr>
          <w:rFonts w:ascii="Times New Roman" w:eastAsia="Times New Roman" w:hAnsi="Times New Roman" w:cs="Times New Roman"/>
          <w:b/>
          <w:bCs/>
          <w:color w:val="000000"/>
          <w:sz w:val="28"/>
          <w:szCs w:val="28"/>
          <w:lang w:eastAsia="ru-RU"/>
        </w:rPr>
        <w:t>.   </w:t>
      </w:r>
      <w:r w:rsidRPr="00FF7A85">
        <w:rPr>
          <w:rFonts w:ascii="Times New Roman" w:eastAsia="Times New Roman" w:hAnsi="Times New Roman" w:cs="Times New Roman"/>
          <w:color w:val="000000"/>
          <w:sz w:val="28"/>
          <w:szCs w:val="28"/>
          <w:lang w:eastAsia="ru-RU"/>
        </w:rPr>
        <w:t>Комиссия в рамках своей компетенции: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 организует изготовление опросных листов;</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б) организует проведение опроса в соответствии с Решением Собрания депутатов и настоящим Положением;</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в) составляет и утверждает список лиц проводящих 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г) производит подсчет голосов по проведённому опросу;</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proofErr w:type="spellStart"/>
      <w:r w:rsidRPr="00FF7A85">
        <w:rPr>
          <w:rFonts w:ascii="Times New Roman" w:eastAsia="Times New Roman" w:hAnsi="Times New Roman" w:cs="Times New Roman"/>
          <w:color w:val="000000"/>
          <w:sz w:val="28"/>
          <w:szCs w:val="28"/>
          <w:lang w:eastAsia="ru-RU"/>
        </w:rPr>
        <w:t>д</w:t>
      </w:r>
      <w:proofErr w:type="spellEnd"/>
      <w:r w:rsidRPr="00FF7A85">
        <w:rPr>
          <w:rFonts w:ascii="Times New Roman" w:eastAsia="Times New Roman" w:hAnsi="Times New Roman" w:cs="Times New Roman"/>
          <w:color w:val="000000"/>
          <w:sz w:val="28"/>
          <w:szCs w:val="28"/>
          <w:lang w:eastAsia="ru-RU"/>
        </w:rPr>
        <w:t>) составляет протокол итогов опроса граждан и передаёт его в Собрание депутатов и Главе МО.</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7. Комиссия взаимодействует с Собранием депутатов, Главой МО, общественными объединениями, органами территориального общественного самоуправления, средствами массовой информации.</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t>8. Полномочия Комиссии прекращаются после рассмотрения итогов опроса Собранием депутатов.</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11. Опросный лист</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xml:space="preserve">1. </w:t>
      </w:r>
      <w:proofErr w:type="gramStart"/>
      <w:r w:rsidRPr="00FF7A85">
        <w:rPr>
          <w:rFonts w:ascii="Times New Roman" w:eastAsia="Times New Roman" w:hAnsi="Times New Roman" w:cs="Times New Roman"/>
          <w:color w:val="000000"/>
          <w:sz w:val="28"/>
          <w:szCs w:val="28"/>
          <w:lang w:eastAsia="ru-RU"/>
        </w:rPr>
        <w:t>Мнение жителей по вопросу (вопросам), выносимому (выносимым) на опрос, фиксируется в опросных листах.</w:t>
      </w:r>
      <w:proofErr w:type="gramEnd"/>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Опросный лист обязательно должен включать:</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 точную формулировку вопроса, выносимого на 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proofErr w:type="gramStart"/>
      <w:r w:rsidRPr="00FF7A85">
        <w:rPr>
          <w:rFonts w:ascii="Times New Roman" w:eastAsia="Times New Roman" w:hAnsi="Times New Roman" w:cs="Times New Roman"/>
          <w:color w:val="000000"/>
          <w:sz w:val="28"/>
          <w:szCs w:val="28"/>
          <w:lang w:eastAsia="ru-RU"/>
        </w:rPr>
        <w:t>б) место проведения опроса и дату проведения опроса;</w:t>
      </w:r>
      <w:proofErr w:type="gramEnd"/>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proofErr w:type="gramStart"/>
      <w:r w:rsidRPr="00FF7A85">
        <w:rPr>
          <w:rFonts w:ascii="Times New Roman" w:eastAsia="Times New Roman" w:hAnsi="Times New Roman" w:cs="Times New Roman"/>
          <w:color w:val="000000"/>
          <w:sz w:val="27"/>
          <w:szCs w:val="27"/>
          <w:lang w:eastAsia="ru-RU"/>
        </w:rPr>
        <w:t>в) таблицу, включающую следующие графы: № п./п. — (1); фамилия, имя, отчество – (2); адрес места жительства - (3); варианты ответов «за», «против», «воздержался» - (4); подпись опрашиваемого лица - (5); дата внесения подписи —(6);</w:t>
      </w:r>
      <w:proofErr w:type="gramEnd"/>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г) подпись, и сведения о лице, проводившем опрос (фамилия, имя, отчество, место жительства, данные паспорта или заменяющего его документа);</w:t>
      </w:r>
    </w:p>
    <w:p w:rsidR="00FF7A85" w:rsidRPr="00FF7A85" w:rsidRDefault="00FF7A85" w:rsidP="00FF7A85">
      <w:pPr>
        <w:spacing w:after="0" w:line="240" w:lineRule="auto"/>
        <w:ind w:left="360"/>
        <w:jc w:val="both"/>
        <w:rPr>
          <w:rFonts w:ascii="Times New Roman" w:eastAsia="Times New Roman" w:hAnsi="Times New Roman" w:cs="Times New Roman"/>
          <w:color w:val="000000"/>
          <w:sz w:val="27"/>
          <w:szCs w:val="27"/>
          <w:lang w:eastAsia="ru-RU"/>
        </w:rPr>
      </w:pPr>
      <w:proofErr w:type="spellStart"/>
      <w:r w:rsidRPr="00FF7A85">
        <w:rPr>
          <w:rFonts w:ascii="Times New Roman" w:eastAsia="Times New Roman" w:hAnsi="Times New Roman" w:cs="Times New Roman"/>
          <w:color w:val="000000"/>
          <w:sz w:val="27"/>
          <w:szCs w:val="27"/>
          <w:lang w:eastAsia="ru-RU"/>
        </w:rPr>
        <w:t>д</w:t>
      </w:r>
      <w:proofErr w:type="spellEnd"/>
      <w:r w:rsidRPr="00FF7A85">
        <w:rPr>
          <w:rFonts w:ascii="Times New Roman" w:eastAsia="Times New Roman" w:hAnsi="Times New Roman" w:cs="Times New Roman"/>
          <w:color w:val="000000"/>
          <w:sz w:val="27"/>
          <w:szCs w:val="27"/>
          <w:lang w:eastAsia="ru-RU"/>
        </w:rPr>
        <w:t>) фамилию, имя, отчество, подпись председателя Комиссии.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lastRenderedPageBreak/>
        <w:t>3.  Графы     1-3    опросного    листа    могут    быть    заполнены    лицом, проводившим 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4. Графы 4-6 заполняются опрашиваемым самостоятельно, за исключением случаев, аналогичных предусмотренным законодательством Российской Федерации для избирателей, не имеющих возможности самостоятельно расписаться в избирательном бюллетене.</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5. При   вынесении   на   опрос   нескольких   вопросов   опросные   листы составляются раздельно по каждому вопросу.</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jc w:val="center"/>
        <w:outlineLvl w:val="1"/>
        <w:rPr>
          <w:rFonts w:ascii="Times New Roman" w:eastAsia="Times New Roman" w:hAnsi="Times New Roman" w:cs="Times New Roman"/>
          <w:color w:val="000000"/>
          <w:sz w:val="28"/>
          <w:szCs w:val="28"/>
          <w:lang w:eastAsia="ru-RU"/>
        </w:rPr>
      </w:pPr>
      <w:r w:rsidRPr="00FF7A85">
        <w:rPr>
          <w:rFonts w:ascii="Times New Roman" w:eastAsia="Times New Roman" w:hAnsi="Times New Roman" w:cs="Times New Roman"/>
          <w:color w:val="000000"/>
          <w:sz w:val="28"/>
          <w:szCs w:val="28"/>
          <w:lang w:eastAsia="ru-RU"/>
        </w:rPr>
        <w:t>Статья 12. Лица, проводящие 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Список  лиц,  проводящих опрос, составляется Комиссией не позднее, чем за 3 дня до даты начала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При проведении опроса лица, проводящие опрос, должны иметь при себе:</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паспорт или заменяющий его документ;</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копию решения Комиссии об утверждении списка лиц, проводящих опрос;</w:t>
      </w:r>
    </w:p>
    <w:p w:rsidR="00FF7A85" w:rsidRPr="00FF7A85" w:rsidRDefault="00FF7A85" w:rsidP="00FF7A8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копию решения Собрания депутатов о проведении опроса.</w:t>
      </w:r>
    </w:p>
    <w:p w:rsidR="00FF7A85" w:rsidRPr="00FF7A85" w:rsidRDefault="00FF7A85" w:rsidP="00FF7A85">
      <w:pPr>
        <w:shd w:val="clear" w:color="auto" w:fill="FFFFFF"/>
        <w:spacing w:after="0" w:line="240" w:lineRule="auto"/>
        <w:ind w:left="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Статья 13. Процедура проведения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Опрос проводится по месту жительства опрашиваемых   путем заполнения опросного листа в период и  время, определенные  в решении Собрания депутатов о назначении </w:t>
      </w:r>
      <w:r w:rsidRPr="00FF7A85">
        <w:rPr>
          <w:rFonts w:ascii="Times New Roman" w:eastAsia="Times New Roman" w:hAnsi="Times New Roman" w:cs="Times New Roman"/>
          <w:color w:val="FF0000"/>
          <w:sz w:val="28"/>
          <w:szCs w:val="28"/>
          <w:lang w:eastAsia="ru-RU"/>
        </w:rPr>
        <w:t> </w:t>
      </w:r>
      <w:r w:rsidRPr="00FF7A85">
        <w:rPr>
          <w:rFonts w:ascii="Times New Roman" w:eastAsia="Times New Roman" w:hAnsi="Times New Roman" w:cs="Times New Roman"/>
          <w:color w:val="000000"/>
          <w:sz w:val="28"/>
          <w:szCs w:val="28"/>
          <w:lang w:eastAsia="ru-RU"/>
        </w:rPr>
        <w:t>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w:t>
      </w:r>
      <w:proofErr w:type="gramStart"/>
      <w:r w:rsidRPr="00FF7A85">
        <w:rPr>
          <w:rFonts w:ascii="Times New Roman" w:eastAsia="Times New Roman" w:hAnsi="Times New Roman" w:cs="Times New Roman"/>
          <w:color w:val="000000"/>
          <w:sz w:val="28"/>
          <w:szCs w:val="28"/>
          <w:lang w:eastAsia="ru-RU"/>
        </w:rPr>
        <w:t>Лицо, проводящие опрос, обязано ознакомить опрашиваемого с вопросом (вопросами), вынесенным (вынесенными) на опрос, и порядком заполнения опросного листа.</w:t>
      </w:r>
      <w:proofErr w:type="gramEnd"/>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w:t>
      </w:r>
      <w:proofErr w:type="gramStart"/>
      <w:r w:rsidRPr="00FF7A85">
        <w:rPr>
          <w:rFonts w:ascii="Times New Roman" w:eastAsia="Times New Roman" w:hAnsi="Times New Roman" w:cs="Times New Roman"/>
          <w:color w:val="000000"/>
          <w:sz w:val="28"/>
          <w:szCs w:val="28"/>
          <w:lang w:eastAsia="ru-RU"/>
        </w:rPr>
        <w:t>По предъявлению паспорта или иного заменяющего его документа   опрашиваемый ставит знак в пустом квадрате под словом «за»</w:t>
      </w:r>
      <w:r w:rsidRPr="00FF7A85">
        <w:rPr>
          <w:rFonts w:ascii="Times New Roman" w:eastAsia="Times New Roman" w:hAnsi="Times New Roman" w:cs="Times New Roman"/>
          <w:color w:val="0000FF"/>
          <w:sz w:val="28"/>
          <w:szCs w:val="28"/>
          <w:lang w:eastAsia="ru-RU"/>
        </w:rPr>
        <w:t>, </w:t>
      </w:r>
      <w:r w:rsidRPr="00FF7A85">
        <w:rPr>
          <w:rFonts w:ascii="Times New Roman" w:eastAsia="Times New Roman" w:hAnsi="Times New Roman" w:cs="Times New Roman"/>
          <w:color w:val="000000"/>
          <w:sz w:val="28"/>
          <w:szCs w:val="28"/>
          <w:lang w:eastAsia="ru-RU"/>
        </w:rPr>
        <w:t>«против», или «воздержался», заполняет графу «дата внесения подписи» и ставит свою подпись в соответствующей графе опросного листа напротив своей фамилии.</w:t>
      </w:r>
      <w:proofErr w:type="gramEnd"/>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4. При заполнении опросного листа используется только шариковая ручка.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5. После завершения процедуры проведения опроса, заполненные опросные листы в двухдневный срок доставляются лицами, проводящими опрос, в Комиссию.</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При сдаче заполненных опросных листов в Комиссию составляются акты приема-передачи опросных листов, в которых фиксируется количество сданных заполненных опросных листов и количество опрошенных. Акты приема-передачи опросных листов подписывают председатель Комиссии и лицо, проводившее опрос.</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Акт приема-передачи опросных листов составляется в трех экземплярах, первый экземпляр остается у лица, проводившего опрос, второй экземпляр подкалывается к протоколу об итогах опроса, предоставляемому в Собрание депутатов, третий экземпляр остается в Комиссии.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t> </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b/>
          <w:bCs/>
          <w:color w:val="000000"/>
          <w:sz w:val="28"/>
          <w:szCs w:val="28"/>
          <w:lang w:eastAsia="ru-RU"/>
        </w:rPr>
        <w:lastRenderedPageBreak/>
        <w:t>Статья 14. Установление итогов опроса</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В течение 5 дней после окончания   опроса   члены   Комиссии определяют итоги опроса путем суммирования данных, содержащихся в опросных листах.</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Отдельно подсчитываются и суммируются недействительные голоса. Недействительными считаются голоса, если в записи их обнаружено хотя бы одно из следующих условий:</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запись  не содержит отметки в графе «за», «против»,  «воздержался»;</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запись имеет более одной отметки графе «за», «против»,  «воздержался»;</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отсутствуют дата внесения подписи или подпись опрашиваемого лица;</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документально подтверждено, что лицо, внесенное в опросный лист, не обладает избирательным правом;</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документально подтверждено, что подпись опрашиваемого лица является недостоверной.</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На основании полученных результатов составляется протокол итогов опроса в трех экземплярах.</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В протоколе итогов опроса в обязательном порядке указываются:</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а) номер экземпляра протокола итогов опроса;</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б) дата составления протокола итогов опроса;</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в) сроки проведения опроса: дата начала и окончания;</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xml:space="preserve">г) территория   опроса  (если   опрос   проводился   </w:t>
      </w:r>
      <w:proofErr w:type="gramStart"/>
      <w:r w:rsidRPr="00FF7A85">
        <w:rPr>
          <w:rFonts w:ascii="Times New Roman" w:eastAsia="Times New Roman" w:hAnsi="Times New Roman" w:cs="Times New Roman"/>
          <w:color w:val="000000"/>
          <w:sz w:val="28"/>
          <w:szCs w:val="28"/>
          <w:lang w:eastAsia="ru-RU"/>
        </w:rPr>
        <w:t>на   части   территории</w:t>
      </w:r>
      <w:proofErr w:type="gramEnd"/>
      <w:r w:rsidRPr="00FF7A85">
        <w:rPr>
          <w:rFonts w:ascii="Times New Roman" w:eastAsia="Times New Roman" w:hAnsi="Times New Roman" w:cs="Times New Roman"/>
          <w:color w:val="000000"/>
          <w:sz w:val="28"/>
          <w:szCs w:val="28"/>
          <w:lang w:eastAsia="ru-RU"/>
        </w:rPr>
        <w:t xml:space="preserve"> МО «Ленский район», обязательно указываются наименования населенных пунктов, микрорайонов, улиц, номера домов);</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proofErr w:type="spellStart"/>
      <w:r w:rsidRPr="00FF7A85">
        <w:rPr>
          <w:rFonts w:ascii="Times New Roman" w:eastAsia="Times New Roman" w:hAnsi="Times New Roman" w:cs="Times New Roman"/>
          <w:color w:val="000000"/>
          <w:sz w:val="28"/>
          <w:szCs w:val="28"/>
          <w:lang w:eastAsia="ru-RU"/>
        </w:rPr>
        <w:t>д</w:t>
      </w:r>
      <w:proofErr w:type="spellEnd"/>
      <w:r w:rsidRPr="00FF7A85">
        <w:rPr>
          <w:rFonts w:ascii="Times New Roman" w:eastAsia="Times New Roman" w:hAnsi="Times New Roman" w:cs="Times New Roman"/>
          <w:color w:val="000000"/>
          <w:sz w:val="28"/>
          <w:szCs w:val="28"/>
          <w:lang w:eastAsia="ru-RU"/>
        </w:rPr>
        <w:t>) формулировка вопроса, вынесенного на опрос;</w:t>
      </w:r>
    </w:p>
    <w:p w:rsidR="00FF7A85" w:rsidRPr="00FF7A85" w:rsidRDefault="00FF7A85" w:rsidP="00FF7A85">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е) число граждан, обладающих правом на участие в опросе;</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ё) число граждан, принявших участие в опросе;</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ж) число граждан, ответивших положительно на поставленный вопрос;</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roofErr w:type="spellStart"/>
      <w:r w:rsidRPr="00FF7A85">
        <w:rPr>
          <w:rFonts w:ascii="Times New Roman" w:eastAsia="Times New Roman" w:hAnsi="Times New Roman" w:cs="Times New Roman"/>
          <w:color w:val="000000"/>
          <w:sz w:val="28"/>
          <w:szCs w:val="28"/>
          <w:lang w:eastAsia="ru-RU"/>
        </w:rPr>
        <w:t>з</w:t>
      </w:r>
      <w:proofErr w:type="spellEnd"/>
      <w:r w:rsidRPr="00FF7A85">
        <w:rPr>
          <w:rFonts w:ascii="Times New Roman" w:eastAsia="Times New Roman" w:hAnsi="Times New Roman" w:cs="Times New Roman"/>
          <w:color w:val="000000"/>
          <w:sz w:val="28"/>
          <w:szCs w:val="28"/>
          <w:lang w:eastAsia="ru-RU"/>
        </w:rPr>
        <w:t>) число граждан, ответивших отрицательно на поставленный вопрос;</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и) число граждан, воздержавшихся при проведении опроса;</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к) число голосов, признанных недействительными;</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л) фамилия, имя, отчество председателя Комиссии;</w:t>
      </w:r>
    </w:p>
    <w:p w:rsidR="00FF7A85" w:rsidRPr="00FF7A85" w:rsidRDefault="00FF7A85" w:rsidP="00FF7A85">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м) фамилии, имена, отчества членов Комиссии.</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4. Протокол итогов опроса подписывается председателем и всеми членами Комиссии. Член Комиссии, не согласный с протоколом итогов опроса в целом или отдельными его положениями, вправе изложить в письменной форме свое особое мнение, которое прилагается к протоколу итогов опроса. К первому экземпляру протокола итогов опроса прилагаются поступившие в Комиссию письменные жалобы, заявления и принятые по ним решения. Заверенные председателем Комиссии копии указанных документов прилагаются ко второму экземпляру протокола итогов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5.Если    опрос    проводился   по   нескольким    вопросам,   то    подсчет результатов    и    составление    протокола   итогов опроса    по    каждому    вопросу производится отдельно.</w:t>
      </w:r>
    </w:p>
    <w:p w:rsidR="00FF7A85" w:rsidRPr="00FF7A85" w:rsidRDefault="00FF7A85" w:rsidP="00FF7A85">
      <w:pPr>
        <w:spacing w:after="120" w:line="240" w:lineRule="auto"/>
        <w:ind w:left="283"/>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7"/>
          <w:szCs w:val="27"/>
          <w:lang w:eastAsia="ru-RU"/>
        </w:rPr>
        <w:lastRenderedPageBreak/>
        <w:t>6. В течение  5 дней со дня окончания опроса Комиссия направляет по одному экземпляру протокола итогов опроса в Собрание депутатов и Главе МО. Вместе с экземпляром протокола опроса в Собрание депутатов    также     представляются  сшитые и пронумерованные опросные листы.</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7. Копия протокола итогов опроса направляется в средства массовой информации председателем Комиссии.</w:t>
      </w:r>
    </w:p>
    <w:p w:rsidR="00FF7A85" w:rsidRPr="00FF7A85" w:rsidRDefault="00FF7A85" w:rsidP="00FF7A85">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FF7A85" w:rsidRPr="00FF7A85" w:rsidRDefault="00FF7A85" w:rsidP="00FF7A85">
      <w:pPr>
        <w:spacing w:after="0" w:line="240" w:lineRule="auto"/>
        <w:jc w:val="center"/>
        <w:outlineLvl w:val="1"/>
        <w:rPr>
          <w:rFonts w:ascii="Times New Roman" w:eastAsia="Times New Roman" w:hAnsi="Times New Roman" w:cs="Times New Roman"/>
          <w:color w:val="000000"/>
          <w:sz w:val="28"/>
          <w:szCs w:val="28"/>
          <w:lang w:eastAsia="ru-RU"/>
        </w:rPr>
      </w:pPr>
      <w:r w:rsidRPr="00FF7A85">
        <w:rPr>
          <w:rFonts w:ascii="Times New Roman" w:eastAsia="Times New Roman" w:hAnsi="Times New Roman" w:cs="Times New Roman"/>
          <w:color w:val="000000"/>
          <w:sz w:val="28"/>
          <w:szCs w:val="28"/>
          <w:lang w:eastAsia="ru-RU"/>
        </w:rPr>
        <w:t>Статья 15. Рассмотрение итогов опроса</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1. Итоги   опроса   подлежат   рассмотрению   на   заседании   Собрания  с  обязательным   участием   в   заседании председателя Комиссии, а также членов Комиссии, выразивших свое особое мнение по протоколу итогов опроса в соответствии с пунктом 4 статьи 14 настоящего Положения. По результатам рассмотрения   итогов опроса Собрание депутатов принимает решение.</w:t>
      </w:r>
    </w:p>
    <w:p w:rsidR="00FF7A85" w:rsidRPr="00FF7A85" w:rsidRDefault="00FF7A85" w:rsidP="00FF7A85">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2. Решение Собрания депутатов по рассмотрению итогов   опроса   подлежит  обязательному   опубликованию   в  средствах массовой информации.</w:t>
      </w:r>
    </w:p>
    <w:p w:rsidR="00FF7A85" w:rsidRPr="00FF7A85" w:rsidRDefault="00FF7A85" w:rsidP="00FF7A85">
      <w:pPr>
        <w:spacing w:after="120" w:line="240" w:lineRule="auto"/>
        <w:ind w:firstLine="540"/>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3. Мнение населения, выявленное в ходе опроса, носит рекомендательный характер, рассматривается Собранием депутатов, Главой МО или органами государственной власти Архангельской области   в  соответствии  с  их  компетенцией  и  учитывается   при  принятии соответствующих решений.</w:t>
      </w:r>
    </w:p>
    <w:p w:rsidR="00FF7A85" w:rsidRPr="00FF7A85" w:rsidRDefault="00FF7A85" w:rsidP="00FF7A85">
      <w:pPr>
        <w:spacing w:after="0" w:line="240" w:lineRule="auto"/>
        <w:ind w:firstLine="540"/>
        <w:rPr>
          <w:rFonts w:ascii="Times New Roman" w:eastAsia="Times New Roman" w:hAnsi="Times New Roman" w:cs="Times New Roman"/>
          <w:color w:val="000000"/>
          <w:sz w:val="27"/>
          <w:szCs w:val="27"/>
          <w:lang w:eastAsia="ru-RU"/>
        </w:rPr>
      </w:pPr>
      <w:r w:rsidRPr="00FF7A85">
        <w:rPr>
          <w:rFonts w:ascii="Times New Roman" w:eastAsia="Times New Roman" w:hAnsi="Times New Roman" w:cs="Times New Roman"/>
          <w:color w:val="000000"/>
          <w:sz w:val="28"/>
          <w:szCs w:val="28"/>
          <w:lang w:eastAsia="ru-RU"/>
        </w:rPr>
        <w:t> </w:t>
      </w:r>
    </w:p>
    <w:p w:rsidR="000872CF" w:rsidRDefault="000872CF"/>
    <w:sectPr w:rsidR="000872CF" w:rsidSect="00087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A85"/>
    <w:rsid w:val="000872CF"/>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CF"/>
  </w:style>
  <w:style w:type="paragraph" w:styleId="2">
    <w:name w:val="heading 2"/>
    <w:basedOn w:val="a"/>
    <w:link w:val="20"/>
    <w:uiPriority w:val="9"/>
    <w:qFormat/>
    <w:rsid w:val="00FF7A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A85"/>
    <w:rPr>
      <w:rFonts w:ascii="Times New Roman" w:eastAsia="Times New Roman" w:hAnsi="Times New Roman" w:cs="Times New Roman"/>
      <w:b/>
      <w:bCs/>
      <w:sz w:val="36"/>
      <w:szCs w:val="36"/>
      <w:lang w:eastAsia="ru-RU"/>
    </w:rPr>
  </w:style>
  <w:style w:type="paragraph" w:styleId="a3">
    <w:name w:val="Body Text Indent"/>
    <w:basedOn w:val="a"/>
    <w:link w:val="a4"/>
    <w:uiPriority w:val="99"/>
    <w:semiHidden/>
    <w:unhideWhenUsed/>
    <w:rsid w:val="00FF7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FF7A8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F7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F7A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5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ВА</dc:creator>
  <cp:keywords/>
  <dc:description/>
  <cp:lastModifiedBy>Николаева ВА</cp:lastModifiedBy>
  <cp:revision>3</cp:revision>
  <dcterms:created xsi:type="dcterms:W3CDTF">2019-01-24T06:52:00Z</dcterms:created>
  <dcterms:modified xsi:type="dcterms:W3CDTF">2019-01-24T06:52:00Z</dcterms:modified>
</cp:coreProperties>
</file>